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7F46E1">
        <w:rPr>
          <w:rFonts w:cs="Arial"/>
          <w:b/>
          <w:lang w:val="es-ES_tradnl"/>
        </w:rPr>
        <w:t xml:space="preserve"> Murcia</w:t>
      </w:r>
      <w:r w:rsidRPr="003918CA">
        <w:rPr>
          <w:rFonts w:cs="Arial"/>
          <w:b/>
          <w:lang w:val="es-ES_tradnl"/>
        </w:rPr>
        <w:t xml:space="preserve"> (nº </w:t>
      </w:r>
      <w:r w:rsidR="007F46E1">
        <w:rPr>
          <w:rFonts w:cs="Arial"/>
          <w:b/>
          <w:lang w:val="es-ES_tradnl"/>
        </w:rPr>
        <w:t>109</w:t>
      </w:r>
      <w:r w:rsidRPr="003918CA">
        <w:rPr>
          <w:rFonts w:cs="Arial"/>
          <w:b/>
          <w:lang w:val="es-ES_tradnl"/>
        </w:rPr>
        <w:t xml:space="preserve"> y fecha </w:t>
      </w:r>
      <w:r w:rsidR="007F46E1">
        <w:rPr>
          <w:rFonts w:cs="Arial"/>
          <w:b/>
          <w:lang w:val="es-ES_tradnl"/>
        </w:rPr>
        <w:t>14/5/2018</w:t>
      </w:r>
      <w:bookmarkStart w:id="0" w:name="_GoBack"/>
      <w:bookmarkEnd w:id="0"/>
      <w:r w:rsidRPr="003918CA">
        <w:rPr>
          <w:rFonts w:cs="Arial"/>
          <w:b/>
          <w:lang w:val="es-ES_tradnl"/>
        </w:rPr>
        <w:t>)</w:t>
      </w:r>
    </w:p>
    <w:p w:rsidR="00BC2CB3" w:rsidRPr="003918CA" w:rsidRDefault="00BC2CB3" w:rsidP="00BC2CB3">
      <w:pPr>
        <w:widowControl/>
        <w:autoSpaceDE w:val="0"/>
        <w:autoSpaceDN w:val="0"/>
        <w:spacing w:line="276" w:lineRule="auto"/>
        <w:textAlignment w:val="auto"/>
        <w:rPr>
          <w:rFonts w:cs="Arial"/>
          <w:bCs w:val="0"/>
          <w:szCs w:val="22"/>
          <w:lang w:val="es-ES_tradnl"/>
        </w:rPr>
      </w:pPr>
    </w:p>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3918CA" w:rsidTr="002E61FC">
        <w:tc>
          <w:tcPr>
            <w:tcW w:w="8785" w:type="dxa"/>
            <w:gridSpan w:val="14"/>
          </w:tcPr>
          <w:p w:rsidR="00BC2CB3" w:rsidRPr="003918CA" w:rsidRDefault="00BC2CB3" w:rsidP="00911D34">
            <w:pPr>
              <w:spacing w:before="120"/>
              <w:jc w:val="center"/>
              <w:rPr>
                <w:sz w:val="16"/>
                <w:lang w:val="es-ES_tradnl"/>
              </w:rPr>
            </w:pPr>
            <w:r w:rsidRPr="003918CA">
              <w:rPr>
                <w:sz w:val="16"/>
                <w:lang w:val="es-ES_tradnl"/>
              </w:rPr>
              <w:t xml:space="preserve">IMPORTANTE: PARA QUE EL EXPEDIENTE DE ESTA SOLICITUD PUEDA SER TRAMITADO, </w:t>
            </w:r>
          </w:p>
          <w:p w:rsidR="00BC2CB3" w:rsidRPr="003918CA" w:rsidRDefault="00BC2CB3" w:rsidP="00911D34">
            <w:pPr>
              <w:jc w:val="center"/>
              <w:rPr>
                <w:sz w:val="16"/>
                <w:lang w:val="es-ES_tradnl"/>
              </w:rPr>
            </w:pPr>
            <w:r w:rsidRPr="003918CA">
              <w:rPr>
                <w:sz w:val="16"/>
                <w:lang w:val="es-ES_tradnl"/>
              </w:rPr>
              <w:t xml:space="preserve">ES IMPRESCINDIBLE </w:t>
            </w:r>
            <w:r w:rsidRPr="003918CA">
              <w:rPr>
                <w:sz w:val="16"/>
                <w:u w:val="single"/>
                <w:lang w:val="es-ES_tradnl"/>
              </w:rPr>
              <w:t xml:space="preserve">FIRMAR Y CUMPLIMENTAR DEBIDAMENTE TODOS SUS APARTADOS </w:t>
            </w:r>
          </w:p>
          <w:p w:rsidR="00BC2CB3" w:rsidRPr="003918CA" w:rsidRDefault="00BC2CB3" w:rsidP="00911D34">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BC2CB3" w:rsidRPr="003918CA" w:rsidRDefault="00BC2CB3" w:rsidP="00BC2CB3">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005E136B"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BC2CB3" w:rsidRPr="003918CA" w:rsidRDefault="00BC2CB3" w:rsidP="00BC2CB3">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p w:rsidR="00BC2CB3" w:rsidRPr="003918CA" w:rsidRDefault="00BC2CB3" w:rsidP="00BC2CB3">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estar al día en sus obligaciones.</w:t>
            </w:r>
          </w:p>
          <w:p w:rsidR="00BC2CB3" w:rsidRPr="003918CA" w:rsidRDefault="00BC2CB3" w:rsidP="00BC2CB3">
            <w:pPr>
              <w:widowControl/>
              <w:numPr>
                <w:ilvl w:val="0"/>
                <w:numId w:val="1"/>
              </w:numPr>
              <w:adjustRightInd/>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p>
          <w:p w:rsidR="00BC2CB3" w:rsidRPr="003918CA" w:rsidRDefault="00BC2CB3" w:rsidP="00BC2CB3">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BC2CB3" w:rsidRPr="003918CA" w:rsidRDefault="00BC2CB3" w:rsidP="00BC2CB3">
            <w:pPr>
              <w:numPr>
                <w:ilvl w:val="0"/>
                <w:numId w:val="1"/>
              </w:numPr>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BC2CB3" w:rsidRPr="003918CA" w:rsidRDefault="00146EA7" w:rsidP="00BC2CB3">
            <w:pPr>
              <w:numPr>
                <w:ilvl w:val="0"/>
                <w:numId w:val="1"/>
              </w:numPr>
              <w:rPr>
                <w:rFonts w:cs="Arial"/>
                <w:i/>
                <w:sz w:val="16"/>
                <w:szCs w:val="16"/>
                <w:lang w:val="es-ES_tradnl"/>
              </w:rPr>
            </w:pPr>
            <w:r w:rsidRPr="003918CA">
              <w:rPr>
                <w:rFonts w:cs="Arial"/>
                <w:i/>
                <w:sz w:val="16"/>
                <w:szCs w:val="16"/>
                <w:lang w:val="es-ES_tradnl"/>
              </w:rPr>
              <w:t>Justificante de alta en el IAE (Impuesto de Actividades Económicas).</w:t>
            </w:r>
          </w:p>
          <w:p w:rsidR="00BF7393" w:rsidRPr="003918CA" w:rsidRDefault="003918CA" w:rsidP="00BC2CB3">
            <w:pPr>
              <w:numPr>
                <w:ilvl w:val="0"/>
                <w:numId w:val="1"/>
              </w:numPr>
              <w:rPr>
                <w:rFonts w:cs="Arial"/>
                <w:i/>
                <w:sz w:val="16"/>
                <w:szCs w:val="16"/>
                <w:lang w:val="es-ES_tradnl"/>
              </w:rPr>
            </w:pPr>
            <w:r>
              <w:rPr>
                <w:rFonts w:cs="Arial"/>
                <w:i/>
                <w:sz w:val="16"/>
                <w:szCs w:val="16"/>
                <w:lang w:val="es-ES_tradnl"/>
              </w:rPr>
              <w:t xml:space="preserve">Justificante de alta en el RETA. Si </w:t>
            </w:r>
            <w:r w:rsidR="007A2C08" w:rsidRPr="003918CA">
              <w:rPr>
                <w:rFonts w:cs="Arial"/>
                <w:i/>
                <w:sz w:val="16"/>
                <w:szCs w:val="16"/>
                <w:lang w:val="es-ES_tradnl"/>
              </w:rPr>
              <w:t>e</w:t>
            </w:r>
            <w:r w:rsidRPr="003918CA">
              <w:rPr>
                <w:rFonts w:cs="Arial"/>
                <w:i/>
                <w:sz w:val="16"/>
                <w:szCs w:val="16"/>
                <w:lang w:val="es-ES_tradnl"/>
              </w:rPr>
              <w:t>l solicitante e</w:t>
            </w:r>
            <w:r w:rsidR="007A2C08" w:rsidRPr="003918CA">
              <w:rPr>
                <w:rFonts w:cs="Arial"/>
                <w:i/>
                <w:sz w:val="16"/>
                <w:szCs w:val="16"/>
                <w:lang w:val="es-ES_tradnl"/>
              </w:rPr>
              <w:t>s Mutualista</w:t>
            </w:r>
            <w:r w:rsidRPr="003918CA">
              <w:rPr>
                <w:rFonts w:cs="Arial"/>
                <w:i/>
                <w:sz w:val="16"/>
                <w:szCs w:val="16"/>
                <w:lang w:val="es-ES_tradnl"/>
              </w:rPr>
              <w:t xml:space="preserve"> (se ha dado de alta en una Mutua de Previsión Social, alternativa al RETA) se deberá aportar</w:t>
            </w:r>
            <w:r w:rsidR="007A2C08" w:rsidRPr="003918CA">
              <w:rPr>
                <w:rFonts w:cs="Arial"/>
                <w:i/>
                <w:sz w:val="16"/>
                <w:szCs w:val="16"/>
                <w:lang w:val="es-ES_tradnl"/>
              </w:rPr>
              <w:t>, certificado del Colegio Profesional acreditativo de alta en dicho Colegio Profesional en el que conste la fecha efectiva del alta.</w:t>
            </w:r>
          </w:p>
          <w:p w:rsidR="00BC2CB3" w:rsidRPr="003918CA" w:rsidRDefault="00BC2CB3" w:rsidP="00BC2CB3">
            <w:pPr>
              <w:numPr>
                <w:ilvl w:val="0"/>
                <w:numId w:val="1"/>
              </w:numPr>
              <w:spacing w:before="60" w:after="60"/>
              <w:jc w:val="left"/>
              <w:rPr>
                <w:rFonts w:cs="Arial"/>
                <w:b/>
                <w:i/>
                <w:sz w:val="16"/>
                <w:szCs w:val="16"/>
                <w:lang w:val="es-ES_tradnl"/>
              </w:rPr>
            </w:pPr>
            <w:r w:rsidRPr="003918CA">
              <w:rPr>
                <w:rFonts w:cs="Arial"/>
                <w:i/>
                <w:sz w:val="16"/>
                <w:szCs w:val="16"/>
                <w:lang w:val="es-ES_tradnl"/>
              </w:rPr>
              <w:t>Vida laboral del solicitante.</w:t>
            </w:r>
          </w:p>
        </w:tc>
      </w:tr>
      <w:tr w:rsidR="00BC2CB3" w:rsidRPr="00F2228C" w:rsidTr="002E61FC">
        <w:trPr>
          <w:cantSplit/>
        </w:trPr>
        <w:tc>
          <w:tcPr>
            <w:tcW w:w="8785" w:type="dxa"/>
            <w:gridSpan w:val="14"/>
            <w:tcBorders>
              <w:top w:val="nil"/>
              <w:left w:val="nil"/>
              <w:bottom w:val="nil"/>
              <w:right w:val="nil"/>
            </w:tcBorders>
          </w:tcPr>
          <w:p w:rsidR="00BC2CB3" w:rsidRPr="00F2228C" w:rsidRDefault="00BC2CB3" w:rsidP="00911D34">
            <w:pPr>
              <w:rPr>
                <w:i/>
                <w:sz w:val="16"/>
              </w:rPr>
            </w:pPr>
          </w:p>
        </w:tc>
      </w:tr>
      <w:tr w:rsidR="00BC2CB3" w:rsidRPr="00F2228C" w:rsidTr="002E61FC">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1250D7">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2E61FC">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2E61FC">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sz w:val="16"/>
              </w:rPr>
              <w:t> </w:t>
            </w:r>
            <w:r w:rsidRPr="00F2228C">
              <w:rPr>
                <w:sz w:val="16"/>
              </w:rPr>
              <w:t> </w:t>
            </w:r>
            <w:r w:rsidRPr="00F2228C">
              <w:rPr>
                <w:sz w:val="16"/>
              </w:rPr>
              <w:t> </w:t>
            </w:r>
            <w:r w:rsidRPr="00F2228C">
              <w:rPr>
                <w:sz w:val="16"/>
              </w:rPr>
              <w:t> </w:t>
            </w:r>
            <w:r w:rsidRPr="00F2228C">
              <w:rPr>
                <w:sz w:val="16"/>
              </w:rPr>
              <w:t> </w:t>
            </w:r>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2E61FC">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c>
          <w:tcPr>
            <w:tcW w:w="4214" w:type="dxa"/>
            <w:gridSpan w:val="7"/>
          </w:tcPr>
          <w:p w:rsidR="00BC2CB3" w:rsidRPr="00F2228C" w:rsidRDefault="00BC2CB3" w:rsidP="00911D34">
            <w:pPr>
              <w:spacing w:before="60" w:after="60"/>
              <w:rPr>
                <w:b/>
                <w:sz w:val="16"/>
                <w:szCs w:val="16"/>
              </w:rPr>
            </w:pPr>
            <w:r w:rsidRPr="00F2228C">
              <w:rPr>
                <w:b/>
                <w:sz w:val="16"/>
                <w:szCs w:val="16"/>
              </w:rPr>
              <w:lastRenderedPageBreak/>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c>
          <w:tcPr>
            <w:tcW w:w="2589" w:type="dxa"/>
            <w:gridSpan w:val="3"/>
          </w:tcPr>
          <w:p w:rsidR="00BC2CB3" w:rsidRPr="00F2228C" w:rsidRDefault="00BC2CB3" w:rsidP="00911D34">
            <w:pPr>
              <w:spacing w:before="60" w:after="60"/>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2E61FC">
        <w:tc>
          <w:tcPr>
            <w:tcW w:w="8785" w:type="dxa"/>
            <w:gridSpan w:val="14"/>
          </w:tcPr>
          <w:p w:rsidR="00BC2CB3" w:rsidRPr="00F2228C" w:rsidRDefault="00BC2CB3" w:rsidP="00911D34">
            <w:pPr>
              <w:spacing w:before="60" w:after="60"/>
              <w:rPr>
                <w:b/>
                <w:sz w:val="16"/>
                <w:szCs w:val="16"/>
              </w:rPr>
            </w:pPr>
            <w:r>
              <w:rPr>
                <w:b/>
                <w:sz w:val="16"/>
                <w:szCs w:val="16"/>
              </w:rPr>
              <w:t>Entidad bancaria:</w:t>
            </w:r>
          </w:p>
        </w:tc>
      </w:tr>
      <w:tr w:rsidR="00BC2CB3" w:rsidRPr="00F2228C" w:rsidTr="002E61FC">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D41837">
              <w:rPr>
                <w:sz w:val="16"/>
              </w:rPr>
            </w:r>
            <w:r w:rsidR="00D41837">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Default="009F42F4"/>
    <w:sectPr w:rsidR="009F42F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837" w:rsidRDefault="00D41837" w:rsidP="002E61FC">
      <w:pPr>
        <w:spacing w:line="240" w:lineRule="auto"/>
      </w:pPr>
      <w:r>
        <w:separator/>
      </w:r>
    </w:p>
  </w:endnote>
  <w:endnote w:type="continuationSeparator" w:id="0">
    <w:p w:rsidR="00D41837" w:rsidRDefault="00D41837" w:rsidP="002E61FC">
      <w:pPr>
        <w:spacing w:line="240" w:lineRule="auto"/>
      </w:pPr>
      <w:r>
        <w:continuationSeparator/>
      </w:r>
    </w:p>
  </w:endnote>
  <w:endnote w:id="1">
    <w:p w:rsidR="005E136B" w:rsidRPr="005E136B" w:rsidRDefault="005E136B" w:rsidP="004414E5">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5E136B" w:rsidRDefault="005E136B">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7F46E1">
          <w:rPr>
            <w:noProof/>
          </w:rPr>
          <w:t>2</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837" w:rsidRDefault="00D41837" w:rsidP="002E61FC">
      <w:pPr>
        <w:spacing w:line="240" w:lineRule="auto"/>
      </w:pPr>
      <w:r>
        <w:separator/>
      </w:r>
    </w:p>
  </w:footnote>
  <w:footnote w:type="continuationSeparator" w:id="0">
    <w:p w:rsidR="00D41837" w:rsidRDefault="00D41837"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1250D7"/>
    <w:rsid w:val="00146EA7"/>
    <w:rsid w:val="00181DB5"/>
    <w:rsid w:val="00272522"/>
    <w:rsid w:val="00295437"/>
    <w:rsid w:val="002E61FC"/>
    <w:rsid w:val="003918CA"/>
    <w:rsid w:val="004052D7"/>
    <w:rsid w:val="004414E5"/>
    <w:rsid w:val="004B18C6"/>
    <w:rsid w:val="005209C1"/>
    <w:rsid w:val="005545F5"/>
    <w:rsid w:val="005A582F"/>
    <w:rsid w:val="005E136B"/>
    <w:rsid w:val="00691C9A"/>
    <w:rsid w:val="007A2C08"/>
    <w:rsid w:val="007F46E1"/>
    <w:rsid w:val="008522E6"/>
    <w:rsid w:val="0089314E"/>
    <w:rsid w:val="008E1F47"/>
    <w:rsid w:val="008F2CD3"/>
    <w:rsid w:val="009F42F4"/>
    <w:rsid w:val="00A64294"/>
    <w:rsid w:val="00AE4628"/>
    <w:rsid w:val="00B55616"/>
    <w:rsid w:val="00BC2CB3"/>
    <w:rsid w:val="00BF7393"/>
    <w:rsid w:val="00CC3410"/>
    <w:rsid w:val="00CD5A38"/>
    <w:rsid w:val="00CF0632"/>
    <w:rsid w:val="00D41837"/>
    <w:rsid w:val="00EC3025"/>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BFEC"/>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F773-966C-4D31-A3DB-345C7060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3148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Valentin Izquierdo Sánchez</cp:lastModifiedBy>
  <cp:revision>2</cp:revision>
  <cp:lastPrinted>2018-02-06T15:22:00Z</cp:lastPrinted>
  <dcterms:created xsi:type="dcterms:W3CDTF">2018-05-11T11:52:00Z</dcterms:created>
  <dcterms:modified xsi:type="dcterms:W3CDTF">2018-05-11T11:52:00Z</dcterms:modified>
</cp:coreProperties>
</file>